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Jazz LET" w:cs="Jazz LET" w:eastAsia="Jazz LET" w:hAnsi="Jazz LET"/>
          <w:sz w:val="48"/>
          <w:szCs w:val="48"/>
          <w:rtl w:val="0"/>
        </w:rPr>
        <w:t xml:space="preserve">Hopeful Zentangle </w:t>
      </w:r>
      <w:r w:rsidDel="00000000" w:rsidR="00000000" w:rsidRPr="00000000">
        <w:rPr>
          <w:rFonts w:ascii="Jazz LET" w:cs="Jazz LET" w:eastAsia="Jazz LET" w:hAnsi="Jazz LET"/>
          <w:sz w:val="48"/>
          <w:szCs w:val="48"/>
          <w:rtl w:val="0"/>
        </w:rPr>
        <w:t xml:space="preserve">Project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7"/>
        <w:gridCol w:w="1778"/>
        <w:gridCol w:w="1845"/>
        <w:gridCol w:w="1845"/>
        <w:gridCol w:w="1845"/>
        <w:gridCol w:w="1058"/>
        <w:tblGridChange w:id="0">
          <w:tblGrid>
            <w:gridCol w:w="1817"/>
            <w:gridCol w:w="1778"/>
            <w:gridCol w:w="1845"/>
            <w:gridCol w:w="1845"/>
            <w:gridCol w:w="1845"/>
            <w:gridCol w:w="105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Earned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Progress 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Most progress photos were not uploaded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Progress photos were consistently uploaded 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Most Progress photo were uploaded on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Progress photos were consistently  uploaded on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Composition &amp; Creativity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Art lacks details, minimal effort was given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Art has very little details, 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more time and care could be taken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Art has some details and  more time and care could be taken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Art is detailed, with many different Zentangles. Time and care was taken when creating the art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Project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Less than 6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Zentangles and less than 3 words were created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6-8 Zentangles and 3 words all the same size were created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8-10 Different Zentangles and 3 words were created with one larger than the other 2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 Different Zentangles and 3 words were created with one larger than the other 2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Final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Project was not turned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Project was turned in more than 2 days late with 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Project was turned in late with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Project was turned in on time with with photo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152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Jazz LE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